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6F93" w:rsidRPr="00FA6F93" w:rsidRDefault="00FA6F93" w:rsidP="00FA6F93">
      <w:pPr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FA6F93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 xml:space="preserve">แผ่นดินไหว อ.พาน จ.เชียงราย ขนาด </w:t>
      </w:r>
      <w:r w:rsidRPr="00FA6F93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3.4 </w:t>
      </w:r>
      <w:r w:rsidRPr="00FA6F93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 xml:space="preserve">ลึกจากพื้นดินแค่ </w:t>
      </w:r>
      <w:r w:rsidRPr="00FA6F93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1 </w:t>
      </w:r>
      <w:r w:rsidRPr="00FA6F93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กิโลเมตร รับรู้แรงสั่นสะเทือนได้ เบื้องต้นยังไม่มีรายงานความเสียหาย</w:t>
      </w:r>
    </w:p>
    <w:p w:rsidR="00FA6F93" w:rsidRPr="00FA6F93" w:rsidRDefault="00FA6F93" w:rsidP="00FA6F93">
      <w:pPr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FA6F93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</w:p>
    <w:p w:rsidR="00FA6F93" w:rsidRPr="00FA6F93" w:rsidRDefault="00FA6F93" w:rsidP="00FA6F93">
      <w:pPr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FA6F93">
        <w:rPr>
          <w:rFonts w:asciiTheme="majorBidi" w:eastAsia="Times New Roman" w:hAnsiTheme="majorBidi" w:cstheme="majorBidi"/>
          <w:color w:val="000000"/>
          <w:sz w:val="32"/>
          <w:szCs w:val="32"/>
        </w:rPr>
        <w:t>             </w:t>
      </w:r>
      <w:r w:rsidRPr="00FA6F93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เมื่อเวลา </w:t>
      </w:r>
      <w:r w:rsidRPr="00FA6F93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13.05 </w:t>
      </w:r>
      <w:r w:rsidRPr="00FA6F93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น. วันนี้ (</w:t>
      </w:r>
      <w:r w:rsidRPr="00FA6F93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16 </w:t>
      </w:r>
      <w:r w:rsidRPr="00FA6F93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กุมภาพันธ์ </w:t>
      </w:r>
      <w:r w:rsidRPr="00FA6F93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2558) </w:t>
      </w:r>
      <w:r w:rsidRPr="00FA6F93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สำนักเฝ้าระวังแผ่นดินไหว กรมอุตุนิยมวิทยา รายงานว่า ได้เกิดเหตุแผ่นดินไหวบนบก ขนาด </w:t>
      </w:r>
      <w:r w:rsidRPr="00FA6F93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3.4 </w:t>
      </w:r>
      <w:r w:rsidRPr="00FA6F93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แมกนิ</w:t>
      </w:r>
      <w:proofErr w:type="spellStart"/>
      <w:r w:rsidRPr="00FA6F93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จูด</w:t>
      </w:r>
      <w:proofErr w:type="spellEnd"/>
      <w:r w:rsidRPr="00FA6F93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จุดศูนย์กลางอยู่ที่อำเภอพาน จังหวัดเชียงราย โดยแผ่นดินไหวครั้งนี้อยู่ลึกลงไปใต้พื้นดินราว </w:t>
      </w:r>
      <w:r w:rsidRPr="00FA6F93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FA6F93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กิโลเมตรทั้งนี้ ประชาชนสามารถรับรู้แรง สั่นสะเทือนครั้งนี้ และเบื้องต้นยังไม่มีรายงานความเสียหาย หากมีความคืบหน้าจะรายงานให้ทราบต่อไป</w:t>
      </w:r>
      <w:r w:rsidRPr="00FA6F93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</w:p>
    <w:p w:rsidR="00FA6F93" w:rsidRPr="00FA6F93" w:rsidRDefault="00FA6F93" w:rsidP="00FA6F93">
      <w:pPr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  <w:shd w:val="clear" w:color="auto" w:fill="D4FBA1"/>
        </w:rPr>
      </w:pPr>
    </w:p>
    <w:p w:rsidR="00FA6F93" w:rsidRPr="00FA6F93" w:rsidRDefault="00FA6F93" w:rsidP="00FA6F93">
      <w:pPr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  <w:shd w:val="clear" w:color="auto" w:fill="D4FBA1"/>
          <w:cs/>
        </w:rPr>
      </w:pPr>
    </w:p>
    <w:tbl>
      <w:tblPr>
        <w:tblW w:w="1041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10"/>
      </w:tblGrid>
      <w:tr w:rsidR="00FA6F93" w:rsidRPr="00FA6F93" w:rsidTr="00FA6F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6F93" w:rsidRPr="00FA6F93" w:rsidRDefault="00FA6F93" w:rsidP="00FA6F93">
            <w:pPr>
              <w:spacing w:before="100" w:beforeAutospacing="1" w:after="100" w:afterAutospacing="1" w:line="276" w:lineRule="atLeast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</w:pPr>
            <w:r w:rsidRPr="00FA6F93">
              <w:rPr>
                <w:rFonts w:asciiTheme="majorBidi" w:eastAsia="Times New Roman" w:hAnsiTheme="majorBidi" w:cstheme="majorBidi"/>
                <w:b/>
                <w:bCs/>
                <w:noProof/>
                <w:color w:val="000000"/>
                <w:sz w:val="32"/>
                <w:szCs w:val="32"/>
              </w:rPr>
              <w:drawing>
                <wp:inline distT="0" distB="0" distL="0" distR="0">
                  <wp:extent cx="2381885" cy="1670685"/>
                  <wp:effectExtent l="0" t="0" r="0" b="5715"/>
                  <wp:docPr id="4" name="รูปภาพ 4" descr="p1_resize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1_resize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885" cy="1670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A6F93" w:rsidRPr="00FA6F93" w:rsidRDefault="00FA6F93" w:rsidP="00FA6F93">
      <w:pPr>
        <w:spacing w:after="0" w:line="276" w:lineRule="atLeast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shd w:val="clear" w:color="auto" w:fill="D4FBA1"/>
        </w:rPr>
      </w:pPr>
    </w:p>
    <w:tbl>
      <w:tblPr>
        <w:tblW w:w="1041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10"/>
      </w:tblGrid>
      <w:tr w:rsidR="00FA6F93" w:rsidRPr="00FA6F93" w:rsidTr="00FA6F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6F93" w:rsidRPr="00FA6F93" w:rsidRDefault="00FA6F93" w:rsidP="00FA6F9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 w:rsidRPr="00FA6F93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FA6F93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สาเหตุของการเกิดแผ่นดินไหว</w:t>
            </w:r>
          </w:p>
        </w:tc>
      </w:tr>
      <w:tr w:rsidR="00FA6F93" w:rsidRPr="00FA6F93" w:rsidTr="00FA6F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6F93" w:rsidRPr="00FA6F93" w:rsidRDefault="00FA6F93" w:rsidP="00FA6F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</w:pPr>
            <w:r w:rsidRPr="00FA6F93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 </w:t>
            </w:r>
            <w:r w:rsidRPr="00FA6F93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 xml:space="preserve">การเกิดแผ่นดินไหวมีสาเหตุมาจาก </w:t>
            </w:r>
            <w:r w:rsidRPr="00FA6F93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 xml:space="preserve">2 </w:t>
            </w:r>
            <w:r w:rsidRPr="00FA6F93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สาเหตุใหญ่</w:t>
            </w:r>
            <w:r w:rsidRPr="00FA6F93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</w:t>
            </w:r>
            <w:r w:rsidRPr="00FA6F93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 xml:space="preserve">สาเหตุแรกเกิดจากการกระทำของมนุษย์ ได้แก่ การทดลองระเบิดปรมาณู การกักเก็บน้ำในเขื่อน และแรงระเบิดจากการทำเหมืองแร่ ส่วนสาเหตุที่สองเป็นสาเหตุหลักของการเกิดแผ่นดินไหว โดยเป็นการเกิดตามธรรมชาติอันเนื่องมาจากการเคลื่อนที่ของแผ่นเปลือกโลก ทั้งนี้ทฤษฎีกลไกการเกิดแผ่นดินไหวที่ยอมรับกันในปัจจุบันมี </w:t>
            </w:r>
            <w:r w:rsidRPr="00FA6F93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 xml:space="preserve">2 </w:t>
            </w:r>
            <w:r w:rsidRPr="00FA6F93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ทฤษฎีคือ</w:t>
            </w:r>
          </w:p>
          <w:p w:rsidR="00FA6F93" w:rsidRPr="00FA6F93" w:rsidRDefault="00FA6F93" w:rsidP="00FA6F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</w:pPr>
            <w:r w:rsidRPr="00FA6F93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    </w:t>
            </w:r>
            <w:r w:rsidRPr="00FA6F93">
              <w:rPr>
                <w:rFonts w:asciiTheme="majorBidi" w:eastAsia="Times New Roman" w:hAnsiTheme="majorBidi" w:cstheme="majorBidi"/>
                <w:sz w:val="32"/>
                <w:szCs w:val="32"/>
              </w:rPr>
              <w:t>     </w:t>
            </w:r>
            <w:r w:rsidRPr="00FA6F93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ทฤษฎีว่าด้วยการขยายตัวของเปลือกโลก โดยแผ่นดินไหวเกิดจากการที่เปลือกโลกเกิดการคดโค้ง โก่งตัวอย่างฉับพลัน และเมื่อวัตถุขาดออกจากกันจึงปลดปล่อยพลังงานออกมาในรูปคลื่นแผ่นดินไหว</w:t>
            </w:r>
          </w:p>
          <w:p w:rsidR="00FA6F93" w:rsidRPr="00FA6F93" w:rsidRDefault="00FA6F93" w:rsidP="00FA6F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</w:pPr>
            <w:r w:rsidRPr="00FA6F93">
              <w:rPr>
                <w:rFonts w:asciiTheme="majorBidi" w:eastAsia="Times New Roman" w:hAnsiTheme="majorBidi" w:cstheme="majorBidi"/>
                <w:sz w:val="32"/>
                <w:szCs w:val="32"/>
              </w:rPr>
              <w:t>         </w:t>
            </w:r>
            <w:r w:rsidRPr="00FA6F93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ทฤษฎีว่าด้วยการคืนตัวของวัตถุ โดยแผ่นดินไหวมาจากการเคลื่อนตัวของรอยเลื่อน กล่าวคือ เมื่อรอยเลื่อนเกิดการเคลื่อนตัวถึงจุดหนึ่งวัตถุจะขาดออกจากกันและเสียรูปอย่างมาก พร้อมทั้งปลดปล่อยพลังงานมหาศาลออกมาในรูปของคลื่นแผ่นดินไหว และหลังจากนั้นวัตถุจะคืนตัวกลับสู่รูปเดิม</w:t>
            </w:r>
          </w:p>
          <w:p w:rsidR="00FA6F93" w:rsidRPr="00FA6F93" w:rsidRDefault="00FA6F93" w:rsidP="00FA6F9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</w:tbl>
    <w:p w:rsidR="00FA6F93" w:rsidRPr="00FA6F93" w:rsidRDefault="00FA6F93" w:rsidP="00FA6F93">
      <w:pPr>
        <w:spacing w:after="0" w:line="276" w:lineRule="atLeast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shd w:val="clear" w:color="auto" w:fill="D4FBA1"/>
        </w:rPr>
      </w:pPr>
    </w:p>
    <w:tbl>
      <w:tblPr>
        <w:tblW w:w="1041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10"/>
      </w:tblGrid>
      <w:tr w:rsidR="00FA6F93" w:rsidRPr="00FA6F93" w:rsidTr="00FA6F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6F93" w:rsidRPr="00FA6F93" w:rsidRDefault="00FA6F93" w:rsidP="00FA6F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 w:rsidRPr="00FA6F93">
              <w:rPr>
                <w:rFonts w:asciiTheme="majorBidi" w:eastAsia="Times New Roman" w:hAnsiTheme="majorBidi" w:cstheme="majorBidi"/>
                <w:noProof/>
                <w:color w:val="000000"/>
                <w:sz w:val="32"/>
                <w:szCs w:val="32"/>
              </w:rPr>
              <w:lastRenderedPageBreak/>
              <w:drawing>
                <wp:inline distT="0" distB="0" distL="0" distR="0">
                  <wp:extent cx="2381885" cy="1320800"/>
                  <wp:effectExtent l="0" t="0" r="0" b="0"/>
                  <wp:docPr id="3" name="รูปภาพ 3" descr="1.1_resize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1.1_resize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885" cy="132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A6F93" w:rsidRPr="00FA6F93" w:rsidRDefault="00FA6F93" w:rsidP="00FA6F93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FA6F93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  </w:t>
      </w:r>
      <w:r w:rsidRPr="00FA6F93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ภาคใต้ฝนตกหนัก น้ำท่วมหลายจุด อิทธิพลหย่อมฝน</w:t>
      </w:r>
    </w:p>
    <w:p w:rsidR="00FA6F93" w:rsidRPr="00FA6F93" w:rsidRDefault="00FA6F93" w:rsidP="00FA6F93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shd w:val="clear" w:color="auto" w:fill="D4FBA1"/>
          <w:cs/>
        </w:rPr>
      </w:pPr>
      <w:r w:rsidRPr="00FA6F93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            </w:t>
      </w:r>
      <w:r w:rsidRPr="00FA6F93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กรมอุตุนิยมวิทยา ได้ออกประกาศแจ้งเตือน "ฝนตกหนักและคลื่นลมแรง" ฉบับที่ 9 เมื่อเวลาประมาณ 16.00 น. ระบุว่า "หย่อมความกดอากาศต่ำกำลังแรงบริเวณทะเลจีนใต้ตอนล่างกำลังเคลื่อนตัวเช้าปกคลุมภาคใต้ตอนล่าง ลักษณะเช่นนี้ทำให้ในช่วงวันที่ 8-10 พฤศจิกายน 2557 ภาคใต้ตั้งแต่จังหวัดชุมพรลงไปมีฝนเพิ่มมากขึ้นกับมีลมกระโชกแรง และมีฝนตกหนักถึงหนักมากเกิดขึ้นได้ และคลื่นลมในอ่าวไทยจะมีกำลังแรงขึ้น โดยจะมีคลื่นสูง 2-4 เมตร จึงขอให้ประชาชนในภาคใต้ตั้งแต่จังหวัดชุมพรลงไปทั้งฝั่งอ่าวไทยบริเวณจังหวัดสุราษฎร์ธานี นครศรีธรรมราช พัทลุง และสงขลา และฝั่งทะเลอันดามันบริเวณจังหวัดระนอง พังงา ภูเก็ต กระบี่ ตรัง และสตูล ระวังอันตรายจากฝนตกหนักและฝนตกสะสมไว้ด้วย สำหรับชาวเรือในอ่าวไทยควรเดินเรือด้วยความระมัดระวัง และเรือเล็กควรงดออกจากฝั่ง ส่วนประชาชนที่อาศัยบริเวณชายฝั่งควรระวังอันตรายจากคลื่นซัดฝั่งในช่วงเวลาดังกล่าวไว้ด้วย"</w:t>
      </w:r>
    </w:p>
    <w:p w:rsidR="00FA6F93" w:rsidRPr="00FA6F93" w:rsidRDefault="00FA6F93" w:rsidP="00FA6F93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shd w:val="clear" w:color="auto" w:fill="D4FBA1"/>
          <w:cs/>
        </w:rPr>
      </w:pPr>
      <w:r w:rsidRPr="00FA6F93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ขณะที่ตลอดทั้งวันเกิดฝนตกหนักในหลายพื้นที่ทางภาคใต้ โดยเฉพาะพื้นที่ จ.สงขลา และ จ.พัทลุง ซึ่งมีฝนตกลงมาตั้งแต่เมื่อคืนวานนี้ (7 พ.ย.) ส่วน จ.นครศรีธรรมราช เกิดน้ำท่วมขังในเขตเทศบาลนครศรีธรรมราช และดินโคลนสไลด์ลงมาขวางเส้นทางจราจรในบางพื้นที่ ส่วนทางด้าน แม่ทัพภาคที่ 4 ได้สั่งตั้งศูนย์บรรเทาสาธารณภัย 21 แห่ง เตรียมกำลังพล 6</w:t>
      </w:r>
      <w:r w:rsidRPr="00FA6F93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,</w:t>
      </w:r>
      <w:r w:rsidRPr="00FA6F93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000นาย อุปกรณ์เครื่องมือ รถประกอบอาหารเคลื่อนที่ แพทย์และเวชภัณฑ์ พร้อมให้การช่วยเหลือผู้ประสบภัยได้ทันที</w:t>
      </w:r>
    </w:p>
    <w:tbl>
      <w:tblPr>
        <w:tblW w:w="1041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10"/>
      </w:tblGrid>
      <w:tr w:rsidR="00FA6F93" w:rsidRPr="00FA6F93" w:rsidTr="00FA6F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6F93" w:rsidRPr="00FA6F93" w:rsidRDefault="00FA6F93" w:rsidP="00FA6F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 w:rsidRPr="00FA6F93">
              <w:rPr>
                <w:rFonts w:asciiTheme="majorBidi" w:eastAsia="Times New Roman" w:hAnsiTheme="majorBidi" w:cstheme="majorBidi"/>
                <w:noProof/>
                <w:color w:val="000000"/>
                <w:sz w:val="32"/>
                <w:szCs w:val="32"/>
              </w:rPr>
              <w:drawing>
                <wp:inline distT="0" distB="0" distL="0" distR="0">
                  <wp:extent cx="2381885" cy="1433830"/>
                  <wp:effectExtent l="0" t="0" r="0" b="0"/>
                  <wp:docPr id="2" name="รูปภาพ 2" descr="p3_resize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3_resize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885" cy="1433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A6F93" w:rsidRPr="00FA6F93" w:rsidRDefault="00FA6F93" w:rsidP="00FA6F93">
      <w:pPr>
        <w:spacing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  <w:shd w:val="clear" w:color="auto" w:fill="D4FBA1"/>
        </w:rPr>
      </w:pPr>
    </w:p>
    <w:p w:rsidR="00FA6F93" w:rsidRPr="00FA6F93" w:rsidRDefault="00FA6F93" w:rsidP="00FA6F93">
      <w:pPr>
        <w:spacing w:before="100" w:beforeAutospacing="1"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  <w:shd w:val="clear" w:color="auto" w:fill="D4FBA1"/>
          <w:cs/>
        </w:rPr>
      </w:pPr>
      <w:r w:rsidRPr="00FA6F93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สาเหตุของการเกิดอุทกภัย นั้นสามารถแยกได้เป็น</w:t>
      </w:r>
      <w:r w:rsidRPr="00FA6F93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FA6F93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2</w:t>
      </w:r>
      <w:r w:rsidRPr="00FA6F93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FA6F93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ประเภท คือ</w:t>
      </w:r>
    </w:p>
    <w:p w:rsidR="00FA6F93" w:rsidRPr="00FA6F93" w:rsidRDefault="00FA6F93" w:rsidP="00FA6F93">
      <w:pPr>
        <w:spacing w:before="100" w:beforeAutospacing="1"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  <w:shd w:val="clear" w:color="auto" w:fill="D4FBA1"/>
          <w:cs/>
        </w:rPr>
      </w:pPr>
      <w:r w:rsidRPr="00FA6F93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lastRenderedPageBreak/>
        <w:t>1.สาเหตุจากธรรมชาติ ได้แก่ ฝนตกหนัก น้ำท่าล้นตลิ่ง และอิทธิพลน้ำทะเลหนุน</w:t>
      </w:r>
    </w:p>
    <w:p w:rsidR="00FA6F93" w:rsidRPr="00FA6F93" w:rsidRDefault="00FA6F93" w:rsidP="00FA6F93">
      <w:pPr>
        <w:spacing w:before="100" w:beforeAutospacing="1"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  <w:shd w:val="clear" w:color="auto" w:fill="D4FBA1"/>
          <w:cs/>
        </w:rPr>
      </w:pPr>
      <w:r w:rsidRPr="00FA6F93">
        <w:rPr>
          <w:rFonts w:asciiTheme="majorBidi" w:eastAsia="Times New Roman" w:hAnsiTheme="majorBidi" w:cstheme="majorBidi"/>
          <w:color w:val="000000"/>
          <w:sz w:val="32"/>
          <w:szCs w:val="32"/>
        </w:rPr>
        <w:t>      - </w:t>
      </w:r>
      <w:r w:rsidRPr="00FA6F93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ฝนตกหนัก การเกิดอุทกภัยโดยทั่วไปมีสาเหตุสำคัญมาจากปริมาณฝนตกหนักมากเกินความสามารถในการระบาย</w:t>
      </w:r>
    </w:p>
    <w:p w:rsidR="00FA6F93" w:rsidRPr="00FA6F93" w:rsidRDefault="00FA6F93" w:rsidP="00FA6F93">
      <w:pPr>
        <w:spacing w:before="100" w:beforeAutospacing="1"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  <w:shd w:val="clear" w:color="auto" w:fill="D4FBA1"/>
          <w:cs/>
        </w:rPr>
      </w:pPr>
      <w:r w:rsidRPr="00FA6F93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2.สาเหตุจากธรรมชาติ ได้แก่ ฝนตกหนัก น้ำท่าล้นตลิ่ง และอิทธิพลน้ำทะเลหนุน</w:t>
      </w:r>
      <w:r w:rsidRPr="00FA6F93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br/>
      </w:r>
      <w:r w:rsidRPr="00FA6F93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br/>
        <w:t>-</w:t>
      </w:r>
      <w:r w:rsidRPr="00FA6F93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  <w:r w:rsidRPr="00FA6F93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ฝนตกหนัก การเกิดอุทกภัยโดยทั่วไปมีสาเหตุสำคัญมาจากปริมาณฝนตกหนักมากเกินความสามารถในการระบาย</w:t>
      </w:r>
    </w:p>
    <w:p w:rsidR="00FA6F93" w:rsidRPr="00FA6F93" w:rsidRDefault="00FA6F93" w:rsidP="00FA6F93">
      <w:pPr>
        <w:spacing w:before="100" w:beforeAutospacing="1" w:after="0" w:line="240" w:lineRule="auto"/>
        <w:rPr>
          <w:rFonts w:asciiTheme="majorBidi" w:eastAsia="Times New Roman" w:hAnsiTheme="majorBidi" w:cstheme="majorBidi"/>
          <w:color w:val="000000"/>
          <w:sz w:val="32"/>
          <w:szCs w:val="32"/>
          <w:shd w:val="clear" w:color="auto" w:fill="D4FBA1"/>
          <w:cs/>
        </w:rPr>
      </w:pPr>
      <w:r w:rsidRPr="00FA6F93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-</w:t>
      </w:r>
      <w:r w:rsidRPr="00FA6F93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  <w:r w:rsidRPr="00FA6F93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ฝนตกหนัก การเกิดอุทกภัยโดยทั่วไปมีสาเหตุสำคัญมาจากปริมาณฝนตกหนักมากเกินความสามารถในการระบาย</w:t>
      </w:r>
    </w:p>
    <w:tbl>
      <w:tblPr>
        <w:tblW w:w="1041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10"/>
      </w:tblGrid>
      <w:tr w:rsidR="00FA6F93" w:rsidRPr="00FA6F93" w:rsidTr="00FA6F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6F93" w:rsidRPr="00FA6F93" w:rsidRDefault="00FA6F93" w:rsidP="00FA6F93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FA6F93">
              <w:rPr>
                <w:rFonts w:asciiTheme="majorBidi" w:eastAsia="Times New Roman" w:hAnsiTheme="majorBidi" w:cstheme="majorBidi"/>
                <w:noProof/>
                <w:color w:val="000000"/>
                <w:sz w:val="32"/>
                <w:szCs w:val="32"/>
              </w:rPr>
              <w:drawing>
                <wp:inline distT="0" distB="0" distL="0" distR="0">
                  <wp:extent cx="2381885" cy="1795145"/>
                  <wp:effectExtent l="0" t="0" r="0" b="0"/>
                  <wp:docPr id="1" name="รูปภาพ 1" descr="3.3_resize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3.3_resize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885" cy="1795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 w:rsidR="00DD5911" w:rsidRPr="00FA6F93" w:rsidRDefault="00DD5911" w:rsidP="00FA6F93">
      <w:pPr>
        <w:rPr>
          <w:rFonts w:asciiTheme="majorBidi" w:hAnsiTheme="majorBidi" w:cstheme="majorBidi"/>
          <w:sz w:val="32"/>
          <w:szCs w:val="32"/>
        </w:rPr>
      </w:pPr>
    </w:p>
    <w:sectPr w:rsidR="00DD5911" w:rsidRPr="00FA6F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BF2"/>
    <w:rsid w:val="001439BB"/>
    <w:rsid w:val="001B24D1"/>
    <w:rsid w:val="001F0F48"/>
    <w:rsid w:val="001F3AE1"/>
    <w:rsid w:val="00204462"/>
    <w:rsid w:val="002C1BF2"/>
    <w:rsid w:val="002C4ED6"/>
    <w:rsid w:val="002F7342"/>
    <w:rsid w:val="003E7EB1"/>
    <w:rsid w:val="0054232F"/>
    <w:rsid w:val="00671BAB"/>
    <w:rsid w:val="007908CF"/>
    <w:rsid w:val="007D555B"/>
    <w:rsid w:val="007D6D86"/>
    <w:rsid w:val="00847C02"/>
    <w:rsid w:val="0087787D"/>
    <w:rsid w:val="009954C8"/>
    <w:rsid w:val="00B30B20"/>
    <w:rsid w:val="00BA38D3"/>
    <w:rsid w:val="00C07FBA"/>
    <w:rsid w:val="00D347C3"/>
    <w:rsid w:val="00DD5911"/>
    <w:rsid w:val="00E05DDE"/>
    <w:rsid w:val="00FA6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41072C-09ED-4FD8-A17F-4306F1C06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A6F93"/>
    <w:rPr>
      <w:b/>
      <w:bCs/>
    </w:rPr>
  </w:style>
  <w:style w:type="paragraph" w:styleId="a4">
    <w:name w:val="Normal (Web)"/>
    <w:basedOn w:val="a"/>
    <w:uiPriority w:val="99"/>
    <w:semiHidden/>
    <w:unhideWhenUsed/>
    <w:rsid w:val="00FA6F9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20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hunphin.go.th/images/stories/pic/2558/p3_resize.jp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hunphin.go.th/images/stories/pic/2558/1.1_resize.jpg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0" Type="http://schemas.openxmlformats.org/officeDocument/2006/relationships/hyperlink" Target="http://www.phunphin.go.th/images/stories/pic/2558/3.3_resize.jpg" TargetMode="External"/><Relationship Id="rId4" Type="http://schemas.openxmlformats.org/officeDocument/2006/relationships/hyperlink" Target="http://www.phunphin.go.th/images/stories/pic/2558/p1_resize.jpg" TargetMode="Externa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3144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2</cp:revision>
  <dcterms:created xsi:type="dcterms:W3CDTF">2018-11-29T09:27:00Z</dcterms:created>
  <dcterms:modified xsi:type="dcterms:W3CDTF">2018-11-29T09:27:00Z</dcterms:modified>
</cp:coreProperties>
</file>